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144492ac7e4f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e66d61ba7c447d"/>
      <w:footerReference xmlns:r="http://schemas.openxmlformats.org/officeDocument/2006/relationships" w:type="default" r:id="Ra91a17d4a9da4b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IHA INVEST AS   ·   Org.nr 999 246 761   ·   Nordstrandveien 63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e66d61ba7c447d" /><Relationship Type="http://schemas.openxmlformats.org/officeDocument/2006/relationships/footer" Target="/word/footer1.xml" Id="Ra91a17d4a9da4b5d" /></Relationships>
</file>