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e9ccd8e51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ABILITY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ABILITY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033c8ead6492d"/>
      <w:footerReference xmlns:r="http://schemas.openxmlformats.org/officeDocument/2006/relationships" w:type="default" r:id="R74eb4bf4cb5f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ABILITY HOLDING AS   ·   Org.nr 987 927 178   ·   Breidablikk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ABILITY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033c8ead6492d" /><Relationship Type="http://schemas.openxmlformats.org/officeDocument/2006/relationships/footer" Target="/word/footer1.xml" Id="R74eb4bf4cb5f4a43" /></Relationships>
</file>