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692d4b7c04e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ae9becb8e44e5c"/>
      <w:footerReference xmlns:r="http://schemas.openxmlformats.org/officeDocument/2006/relationships" w:type="default" r:id="R02dff54c5085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e9becb8e44e5c" /><Relationship Type="http://schemas.openxmlformats.org/officeDocument/2006/relationships/footer" Target="/word/footer1.xml" Id="R02dff54c508549fd" /></Relationships>
</file>