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3ecaa15a7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LINDTNER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LINDTNER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abc7d15104495c"/>
      <w:footerReference xmlns:r="http://schemas.openxmlformats.org/officeDocument/2006/relationships" w:type="default" r:id="R6d2dccae3643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LINDTNER VVS AS   ·   Org.nr 978 618 642   ·   Nordåsvegen 195   ·   5235 RÅDAL   ·   Tlf. 55 13 38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LINDTNER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bc7d15104495c" /><Relationship Type="http://schemas.openxmlformats.org/officeDocument/2006/relationships/footer" Target="/word/footer1.xml" Id="R6d2dccae364347ed" /></Relationships>
</file>