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909b05b17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 RØRSERVICE AS</w:t>
      </w:r>
    </w:p>
    <w:sectPr>
      <w:headerReference xmlns:r="http://schemas.openxmlformats.org/officeDocument/2006/relationships" w:type="default" r:id="R02acff4aab884a1a"/>
      <w:footerReference xmlns:r="http://schemas.openxmlformats.org/officeDocument/2006/relationships" w:type="default" r:id="Rdeb0cacf9528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cff4aab884a1a" /><Relationship Type="http://schemas.openxmlformats.org/officeDocument/2006/relationships/footer" Target="/word/footer1.xml" Id="Rdeb0cacf95284a16" /></Relationships>
</file>