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f6906cbdb4a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NICOLINE 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a0dcacdd3fe34640"/>
      <w:footerReference xmlns:r="http://schemas.openxmlformats.org/officeDocument/2006/relationships" w:type="default" r:id="R83060f158934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cacdd3fe34640" /><Relationship Type="http://schemas.openxmlformats.org/officeDocument/2006/relationships/footer" Target="/word/footer1.xml" Id="R83060f158934481c" /></Relationships>
</file>